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ajorEastAsia" w:hAnsiTheme="majorEastAsia" w:eastAsiaTheme="majorEastAsia"/>
          <w:sz w:val="24"/>
        </w:rPr>
      </w:pPr>
    </w:p>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委</w:t>
      </w:r>
      <w:r>
        <w:rPr>
          <w:rFonts w:hint="eastAsia" w:asciiTheme="majorEastAsia" w:hAnsiTheme="majorEastAsia" w:eastAsiaTheme="majorEastAsia"/>
          <w:sz w:val="36"/>
        </w:rPr>
        <w:t xml:space="preserve"> </w:t>
      </w:r>
      <w:r>
        <w:rPr>
          <w:rFonts w:hint="eastAsia" w:asciiTheme="majorEastAsia" w:hAnsiTheme="majorEastAsia" w:eastAsiaTheme="majorEastAsia"/>
          <w:sz w:val="36"/>
        </w:rPr>
        <w:t>　任　</w:t>
      </w:r>
      <w:r>
        <w:rPr>
          <w:rFonts w:hint="eastAsia" w:asciiTheme="majorEastAsia" w:hAnsiTheme="majorEastAsia" w:eastAsiaTheme="majorEastAsia"/>
          <w:sz w:val="36"/>
        </w:rPr>
        <w:t xml:space="preserve"> </w:t>
      </w:r>
      <w:r>
        <w:rPr>
          <w:rFonts w:hint="eastAsia" w:asciiTheme="majorEastAsia" w:hAnsiTheme="majorEastAsia" w:eastAsiaTheme="majorEastAsia"/>
          <w:sz w:val="36"/>
        </w:rPr>
        <w:t>状</w:t>
      </w:r>
    </w:p>
    <w:p>
      <w:pPr>
        <w:pStyle w:val="0"/>
        <w:wordWrap w:val="0"/>
        <w:jc w:val="right"/>
        <w:rPr>
          <w:rFonts w:hint="default" w:asciiTheme="majorEastAsia" w:hAnsiTheme="majorEastAsia" w:eastAsiaTheme="majorEastAsia"/>
        </w:rPr>
      </w:pPr>
      <w:r>
        <w:rPr>
          <w:rFonts w:hint="eastAsia" w:asciiTheme="majorEastAsia" w:hAnsiTheme="majorEastAsia" w:eastAsiaTheme="majorEastAsia"/>
        </w:rPr>
        <w:t>　　年　　月　　日</w:t>
      </w:r>
    </w:p>
    <w:p>
      <w:pPr>
        <w:pStyle w:val="0"/>
        <w:rPr>
          <w:rFonts w:hint="default" w:asciiTheme="majorEastAsia" w:hAnsiTheme="majorEastAsia" w:eastAsiaTheme="majorEastAsia"/>
        </w:rPr>
      </w:pPr>
      <w:r>
        <w:rPr>
          <w:rFonts w:hint="eastAsia" w:asciiTheme="majorEastAsia" w:hAnsiTheme="majorEastAsia" w:eastAsiaTheme="majorEastAsia"/>
        </w:rPr>
        <w:t>羽生市長　殿</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代理人（受任者）</w:t>
      </w:r>
    </w:p>
    <w:p>
      <w:pPr>
        <w:pStyle w:val="0"/>
        <w:rPr>
          <w:rFonts w:hint="default" w:asciiTheme="majorEastAsia" w:hAnsiTheme="majorEastAsia" w:eastAsiaTheme="majorEastAsia"/>
        </w:rPr>
      </w:pPr>
      <w:r>
        <w:rPr>
          <w:rFonts w:hint="eastAsia" w:asciiTheme="majorEastAsia" w:hAnsiTheme="majorEastAsia" w:eastAsiaTheme="majorEastAsia"/>
        </w:rPr>
        <w:t>　　金融機関名　　　　　　　　　　　　　　支店名　　　　　　　　　　　　　　　　</w:t>
      </w:r>
    </w:p>
    <w:p>
      <w:pPr>
        <w:pStyle w:val="0"/>
        <w:rPr>
          <w:rFonts w:hint="default" w:asciiTheme="majorEastAsia" w:hAnsiTheme="majorEastAsia" w:eastAsiaTheme="majorEastAsia"/>
        </w:rPr>
      </w:pPr>
      <w:r>
        <w:rPr>
          <w:rFonts w:hint="eastAsia" w:asciiTheme="majorEastAsia" w:hAnsiTheme="majorEastAsia" w:eastAsiaTheme="majorEastAsia"/>
        </w:rPr>
        <w:t>　　</w:t>
      </w: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住　所（金融機関所在地）　　　　　　　　　　　　　　　　　　　　　　　　　　</w:t>
      </w:r>
    </w:p>
    <w:p>
      <w:pPr>
        <w:pStyle w:val="0"/>
        <w:ind w:firstLine="424" w:firstLineChars="200"/>
        <w:rPr>
          <w:rFonts w:hint="default" w:asciiTheme="majorEastAsia" w:hAnsiTheme="majorEastAsia" w:eastAsiaTheme="majorEastAsia"/>
        </w:rPr>
      </w:pPr>
      <w:r>
        <w:rPr>
          <w:rFonts w:hint="default"/>
        </w:rPr>
        <w:pict>
          <v:rect id="正方形/長方形 1" style="mso-position-vertical-relative:text;z-index:2;mso-wrap-distance-left:9pt;width:86.5pt;height:83.5pt;mso-position-horizontal-relative:text;position:absolute;margin-left:306.45pt;margin-top:8.5pt;mso-wrap-distance-bottom:0pt;mso-wrap-distance-right:9pt;mso-wrap-distance-top:0pt;v-text-anchor:top;" o:spid="_x0000_s1026" o:allowincell="t" o:allowoverlap="t" filled="f" stroked="t" strokecolor="#000000"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v:textbox>
            <v:imagedata o:title=""/>
            <w10:wrap type="none" anchorx="text" anchory="text"/>
          </v:rect>
        </w:pict>
      </w: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氏　名（職員名）　　　　　　　　　　　　　　　</w:t>
      </w:r>
    </w:p>
    <w:p>
      <w:pPr>
        <w:pStyle w:val="0"/>
        <w:ind w:firstLine="424" w:firstLineChars="200"/>
        <w:rPr>
          <w:rFonts w:hint="default" w:asciiTheme="majorEastAsia" w:hAnsiTheme="majorEastAsia" w:eastAsiaTheme="majorEastAsia"/>
        </w:rPr>
      </w:pP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電話番号　　　　　　　　　　　　　　　　　　　</w:t>
      </w:r>
    </w:p>
    <w:p>
      <w:pPr>
        <w:pStyle w:val="0"/>
        <w:ind w:firstLine="424" w:firstLineChars="20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私は、上記の者を代理人として定め、下記の権限を委任します。</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委任者　</w:t>
      </w: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住　所　　　　　　　　　　　　　　　　　　　　　　　　　　　　　　　</w:t>
      </w:r>
    </w:p>
    <w:p>
      <w:pPr>
        <w:pStyle w:val="0"/>
        <w:ind w:firstLine="424" w:firstLineChars="200"/>
        <w:rPr>
          <w:rFonts w:hint="default" w:asciiTheme="majorEastAsia" w:hAnsiTheme="majorEastAsia" w:eastAsiaTheme="majorEastAsia"/>
        </w:rPr>
      </w:pP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名　称（法人名）　　　　　　　　　　　　　　　　　　　　　　　　　　</w:t>
      </w:r>
    </w:p>
    <w:p>
      <w:pPr>
        <w:pStyle w:val="0"/>
        <w:ind w:firstLine="424" w:firstLineChars="200"/>
        <w:rPr>
          <w:rFonts w:hint="default" w:asciiTheme="majorEastAsia" w:hAnsiTheme="majorEastAsia" w:eastAsiaTheme="majorEastAsia"/>
        </w:rPr>
      </w:pPr>
    </w:p>
    <w:p>
      <w:pPr>
        <w:pStyle w:val="0"/>
        <w:ind w:firstLine="424" w:firstLineChars="200"/>
        <w:rPr>
          <w:rFonts w:hint="default" w:asciiTheme="majorEastAsia" w:hAnsiTheme="majorEastAsia" w:eastAsiaTheme="majorEastAsia"/>
        </w:rPr>
      </w:pPr>
      <w:r>
        <w:rPr>
          <w:rFonts w:hint="eastAsia" w:asciiTheme="majorEastAsia" w:hAnsiTheme="majorEastAsia" w:eastAsiaTheme="majorEastAsia"/>
        </w:rPr>
        <w:t>（代表者）氏名　　　　　　　　　　　　　　　　　　　　　　　　　　　</w:t>
      </w:r>
    </w:p>
    <w:p>
      <w:pPr>
        <w:pStyle w:val="0"/>
        <w:rPr>
          <w:rFonts w:hint="default" w:asciiTheme="majorEastAsia" w:hAnsiTheme="majorEastAsia" w:eastAsiaTheme="majorEastAsia"/>
        </w:rPr>
      </w:pPr>
    </w:p>
    <w:p>
      <w:pPr>
        <w:pStyle w:val="26"/>
        <w:rPr>
          <w:rFonts w:hint="default" w:asciiTheme="majorEastAsia" w:hAnsiTheme="majorEastAsia" w:eastAsiaTheme="majorEastAsia"/>
        </w:rPr>
      </w:pPr>
      <w:r>
        <w:rPr>
          <w:rFonts w:hint="eastAsia" w:asciiTheme="majorEastAsia" w:hAnsiTheme="majorEastAsia" w:eastAsiaTheme="majorEastAsia"/>
        </w:rPr>
        <w:t>記</w:t>
      </w:r>
    </w:p>
    <w:p>
      <w:pPr>
        <w:pStyle w:val="0"/>
        <w:rPr>
          <w:rFonts w:hint="default" w:asciiTheme="majorEastAsia" w:hAnsiTheme="majorEastAsia" w:eastAsiaTheme="majorEastAsia"/>
        </w:rPr>
      </w:pPr>
    </w:p>
    <w:p>
      <w:pPr>
        <w:pStyle w:val="25"/>
        <w:numPr>
          <w:ilvl w:val="0"/>
          <w:numId w:val="1"/>
        </w:numPr>
        <w:contextualSpacing w:val="0"/>
        <w:rPr>
          <w:rFonts w:hint="default" w:asciiTheme="majorEastAsia" w:hAnsiTheme="majorEastAsia" w:eastAsiaTheme="majorEastAsia"/>
        </w:rPr>
      </w:pPr>
      <w:r>
        <w:rPr>
          <w:rFonts w:hint="eastAsia" w:asciiTheme="majorEastAsia" w:hAnsiTheme="majorEastAsia" w:eastAsiaTheme="majorEastAsia"/>
        </w:rPr>
        <w:t>中小企業信用保険法第２条第５項第４号の規定による認定申請及び認定書の受領並びにその他これらに関する一切の権限</w:t>
      </w:r>
    </w:p>
    <w:p>
      <w:pPr>
        <w:pStyle w:val="25"/>
        <w:numPr>
          <w:ilvl w:val="0"/>
          <w:numId w:val="1"/>
        </w:numPr>
        <w:contextualSpacing w:val="0"/>
        <w:rPr>
          <w:rFonts w:hint="default" w:asciiTheme="majorEastAsia" w:hAnsiTheme="majorEastAsia" w:eastAsiaTheme="majorEastAsia"/>
        </w:rPr>
      </w:pPr>
      <w:r>
        <w:rPr>
          <w:rFonts w:hint="eastAsia" w:asciiTheme="majorEastAsia" w:hAnsiTheme="majorEastAsia" w:eastAsiaTheme="majorEastAsia"/>
        </w:rPr>
        <w:t>中小企業信用保険法第２条第５項第５号の規定による認定申請及び認定書の受領並びにその他これらに関する一切の権限</w:t>
      </w:r>
    </w:p>
    <w:p>
      <w:pPr>
        <w:pStyle w:val="25"/>
        <w:numPr>
          <w:ilvl w:val="0"/>
          <w:numId w:val="1"/>
        </w:numPr>
        <w:contextualSpacing w:val="0"/>
        <w:rPr>
          <w:rFonts w:hint="default" w:asciiTheme="majorEastAsia" w:hAnsiTheme="majorEastAsia" w:eastAsiaTheme="majorEastAsia"/>
        </w:rPr>
      </w:pPr>
      <w:r>
        <w:rPr>
          <w:rFonts w:hint="eastAsia" w:asciiTheme="majorEastAsia" w:hAnsiTheme="majorEastAsia" w:eastAsiaTheme="majorEastAsia"/>
        </w:rPr>
        <w:t>中小企業信用保険法第２条第６項の規定による認定申請及び認定書の受領並びにその他これらに関する一切の権限</w:t>
      </w:r>
    </w:p>
    <w:p>
      <w:pPr>
        <w:pStyle w:val="0"/>
        <w:rPr>
          <w:rFonts w:hint="default" w:asciiTheme="majorEastAsia" w:hAnsiTheme="majorEastAsia" w:eastAsiaTheme="majorEastAsia"/>
        </w:rPr>
      </w:pPr>
    </w:p>
    <w:p>
      <w:pPr>
        <w:pStyle w:val="0"/>
        <w:ind w:left="404" w:hanging="404" w:hangingChars="200"/>
        <w:rPr>
          <w:rFonts w:hint="default" w:asciiTheme="majorEastAsia" w:hAnsiTheme="majorEastAsia" w:eastAsiaTheme="majorEastAsia"/>
          <w:i w:val="1"/>
          <w:sz w:val="20"/>
        </w:rPr>
      </w:pPr>
      <w:r>
        <w:rPr>
          <w:rFonts w:hint="eastAsia" w:asciiTheme="majorEastAsia" w:hAnsiTheme="majorEastAsia" w:eastAsiaTheme="majorEastAsia"/>
          <w:i w:val="1"/>
          <w:sz w:val="20"/>
        </w:rPr>
        <w:t>（注）市区町村の必要に応じて、委任状を持参した受任者の本人確認や名刺等の徴求をすることとして差し支えない。</w:t>
      </w:r>
    </w:p>
    <w:p>
      <w:pPr>
        <w:pStyle w:val="28"/>
        <w:rPr>
          <w:rFonts w:hint="eastAsia" w:asciiTheme="majorEastAsia" w:hAnsiTheme="majorEastAsia" w:eastAsiaTheme="majorEastAsia"/>
        </w:rPr>
      </w:pPr>
      <w:r>
        <w:rPr>
          <w:rFonts w:hint="eastAsia" w:asciiTheme="majorEastAsia" w:hAnsiTheme="majorEastAsia" w:eastAsiaTheme="majorEastAsia"/>
        </w:rPr>
        <w:t>以上</w:t>
      </w:r>
    </w:p>
    <w:p>
      <w:pPr>
        <w:pStyle w:val="0"/>
        <w:rPr>
          <w:rFonts w:hint="default" w:asciiTheme="majorEastAsia" w:hAnsiTheme="majorEastAsia" w:eastAsiaTheme="majorEastAsia"/>
        </w:rPr>
      </w:pPr>
      <w:bookmarkStart w:id="0" w:name="_GoBack"/>
      <w:bookmarkEnd w:id="0"/>
    </w:p>
    <w:sectPr>
      <w:headerReference r:id="rId7" w:type="even"/>
      <w:footerReference r:id="rId9" w:type="even"/>
      <w:headerReference r:id="rId6" w:type="first"/>
      <w:footerReference r:id="rId8" w:type="first"/>
      <w:pgSz w:w="11906" w:h="16838"/>
      <w:pgMar w:top="1985" w:right="1701" w:bottom="1701" w:left="1701"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rmal (Web)"/>
    <w:basedOn w:val="0"/>
    <w:next w:val="17"/>
    <w:link w:val="0"/>
    <w:uiPriority w:val="0"/>
    <w:pPr>
      <w:widowControl w:val="1"/>
      <w:spacing w:before="75" w:beforeLines="0" w:beforeAutospacing="0" w:after="75" w:afterLines="0" w:afterAutospacing="0" w:line="360" w:lineRule="atLeast"/>
      <w:ind w:left="75"/>
      <w:jc w:val="left"/>
    </w:pPr>
    <w:rPr>
      <w:rFonts w:ascii="ＭＳ Ｐゴシック" w:hAnsi="ＭＳ Ｐゴシック" w:eastAsia="ＭＳ Ｐゴシック"/>
      <w:kern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1"/>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paragraph" w:styleId="26">
    <w:name w:val="Note Heading"/>
    <w:basedOn w:val="0"/>
    <w:next w:val="0"/>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rPr>
      <w:rFonts w:ascii="ＭＳ ゴシック" w:hAnsi="ＭＳ ゴシック" w:eastAsia="ＭＳ ゴシック"/>
      <w:color w:val="000000"/>
      <w:kern w:val="0"/>
    </w:rPr>
  </w:style>
  <w:style w:type="paragraph" w:styleId="28">
    <w:name w:val="Closing"/>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29" w:customStyle="1">
    <w:name w:val="結語 (文字)"/>
    <w:basedOn w:val="10"/>
    <w:next w:val="29"/>
    <w:link w:val="28"/>
    <w:uiPriority w:val="0"/>
    <w:rPr>
      <w:rFonts w:ascii="ＭＳ ゴシック" w:hAnsi="ＭＳ ゴシック" w:eastAsia="ＭＳ ゴシック"/>
      <w:color w:val="000000"/>
      <w:kern w:val="0"/>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682</TotalTime>
  <Pages>1</Pages>
  <Words>6</Words>
  <Characters>190</Characters>
  <Application>JUST Note</Application>
  <Lines>12</Lines>
  <Paragraphs>11</Paragraphs>
  <CharactersWithSpaces>198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A540-SAKA</dc:creator>
  <cp:lastModifiedBy>町田　大貴</cp:lastModifiedBy>
  <cp:lastPrinted>2024-11-18T00:47:00Z</cp:lastPrinted>
  <dcterms:created xsi:type="dcterms:W3CDTF">2017-01-19T02:55:00Z</dcterms:created>
  <dcterms:modified xsi:type="dcterms:W3CDTF">2024-12-24T01:32:07Z</dcterms:modified>
  <cp:revision>82</cp:revision>
</cp:coreProperties>
</file>